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E42" w:rsidRDefault="00301E42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0.3pt;margin-top:660pt;width:313.7pt;height:26.15pt;z-index:251660288" strokecolor="white [3212]">
            <v:textbox>
              <w:txbxContent>
                <w:p w:rsidR="00301E42" w:rsidRPr="00301E42" w:rsidRDefault="00301E42" w:rsidP="00301E42">
                  <w:pPr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</w:pPr>
                  <w:r w:rsidRPr="00301E42"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  <w:t>Bedroom View from Entrance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inline distT="0" distB="0" distL="0" distR="0">
            <wp:extent cx="5731510" cy="7642225"/>
            <wp:effectExtent l="95250" t="95250" r="97790" b="92075"/>
            <wp:docPr id="3" name="Picture 2" descr="bedroom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room are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ln w="101600" cmpd="dbl">
                      <a:solidFill>
                        <a:schemeClr val="tx2">
                          <a:lumMod val="75000"/>
                        </a:schemeClr>
                      </a:solidFill>
                      <a:beve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95250" t="95250" r="97790" b="92075"/>
            <wp:docPr id="4" name="Picture 3" descr="distance of b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ance of bed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ln w="101600" cmpd="dbl">
                      <a:solidFill>
                        <a:schemeClr val="tx2">
                          <a:lumMod val="75000"/>
                        </a:schemeClr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301E42" w:rsidRDefault="00301E42">
      <w:r>
        <w:rPr>
          <w:noProof/>
          <w:lang w:eastAsia="en-GB"/>
        </w:rPr>
        <w:pict>
          <v:shape id="_x0000_s1028" type="#_x0000_t202" style="position:absolute;margin-left:80.7pt;margin-top:27.4pt;width:313.7pt;height:26.15pt;z-index:251662336" strokecolor="white [3212]">
            <v:textbox>
              <w:txbxContent>
                <w:p w:rsidR="00301E42" w:rsidRPr="00301E42" w:rsidRDefault="00301E42" w:rsidP="00301E42">
                  <w:pPr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</w:pPr>
                  <w:r w:rsidRPr="00301E42"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  <w:t>Bed</w:t>
                  </w:r>
                  <w:r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  <w:t xml:space="preserve"> Gaps and Spaces</w:t>
                  </w:r>
                </w:p>
              </w:txbxContent>
            </v:textbox>
          </v:shape>
        </w:pict>
      </w:r>
    </w:p>
    <w:p w:rsidR="00301E42" w:rsidRDefault="00301E42">
      <w:r>
        <w:rPr>
          <w:noProof/>
          <w:lang w:eastAsia="en-GB"/>
        </w:rPr>
        <w:lastRenderedPageBreak/>
        <w:pict>
          <v:shape id="_x0000_s1027" type="#_x0000_t202" style="position:absolute;margin-left:82.3pt;margin-top:672pt;width:313.7pt;height:26.15pt;z-index:251661312" strokecolor="white [3212]">
            <v:textbox>
              <w:txbxContent>
                <w:p w:rsidR="00301E42" w:rsidRPr="00301E42" w:rsidRDefault="00301E42" w:rsidP="00301E42">
                  <w:pPr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</w:pPr>
                  <w:r w:rsidRPr="00301E42"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  <w:t>Entrance</w:t>
                  </w:r>
                  <w:r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  <w:t xml:space="preserve"> to the Cabin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inline distT="0" distB="0" distL="0" distR="0">
            <wp:extent cx="5731510" cy="7642225"/>
            <wp:effectExtent l="95250" t="95250" r="97790" b="92075"/>
            <wp:docPr id="5" name="Picture 4" descr="Entrance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nce are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ln w="101600" cmpd="dbl">
                      <a:solidFill>
                        <a:schemeClr val="tx2">
                          <a:lumMod val="75000"/>
                        </a:schemeClr>
                      </a:solidFill>
                      <a:beve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95250" t="95250" r="97790" b="92075"/>
            <wp:docPr id="6" name="Picture 5" descr="entrance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ance do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ln w="101600" cmpd="dbl">
                      <a:solidFill>
                        <a:schemeClr val="tx2">
                          <a:lumMod val="75000"/>
                        </a:schemeClr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301E42" w:rsidRDefault="00301E42"/>
    <w:p w:rsidR="00301E42" w:rsidRDefault="00301E42">
      <w:r>
        <w:rPr>
          <w:noProof/>
          <w:lang w:eastAsia="en-GB"/>
        </w:rPr>
        <w:pict>
          <v:shape id="_x0000_s1029" type="#_x0000_t202" style="position:absolute;margin-left:69pt;margin-top:5.85pt;width:313.7pt;height:26.15pt;z-index:251663360" strokecolor="white [3212]">
            <v:textbox>
              <w:txbxContent>
                <w:p w:rsidR="00301E42" w:rsidRPr="00301E42" w:rsidRDefault="00301E42" w:rsidP="00301E42">
                  <w:pPr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</w:pPr>
                  <w:r w:rsidRPr="00301E42"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  <w:t>Entrance</w:t>
                  </w:r>
                  <w:r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  <w:t xml:space="preserve"> space of the cabin </w:t>
                  </w:r>
                </w:p>
              </w:txbxContent>
            </v:textbox>
          </v:shape>
        </w:pict>
      </w:r>
    </w:p>
    <w:p w:rsidR="00301E42" w:rsidRDefault="00301E42"/>
    <w:p w:rsidR="00301E42" w:rsidRDefault="00301E42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-327025</wp:posOffset>
            </wp:positionV>
            <wp:extent cx="5725795" cy="7641590"/>
            <wp:effectExtent l="95250" t="95250" r="103505" b="92710"/>
            <wp:wrapNone/>
            <wp:docPr id="7" name="Picture 6" descr="wall dist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 distan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7641590"/>
                    </a:xfrm>
                    <a:prstGeom prst="rect">
                      <a:avLst/>
                    </a:prstGeom>
                    <a:ln w="101600" cmpd="dbl">
                      <a:solidFill>
                        <a:schemeClr val="tx2">
                          <a:lumMod val="75000"/>
                        </a:schemeClr>
                      </a:solidFill>
                      <a:bevel/>
                    </a:ln>
                  </pic:spPr>
                </pic:pic>
              </a:graphicData>
            </a:graphic>
          </wp:anchor>
        </w:drawing>
      </w:r>
    </w:p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/>
    <w:p w:rsidR="00301E42" w:rsidRDefault="00301E42">
      <w:r>
        <w:rPr>
          <w:noProof/>
          <w:lang w:eastAsia="en-GB"/>
        </w:rPr>
        <w:pict>
          <v:shape id="_x0000_s1030" type="#_x0000_t202" style="position:absolute;margin-left:85.55pt;margin-top:12.2pt;width:313.7pt;height:26.15pt;z-index:251664384" strokecolor="white [3212]">
            <v:textbox>
              <w:txbxContent>
                <w:p w:rsidR="00301E42" w:rsidRPr="00301E42" w:rsidRDefault="00301E42" w:rsidP="00301E42">
                  <w:pPr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</w:pPr>
                  <w:r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  <w:t>Distance from the Wall</w:t>
                  </w:r>
                </w:p>
              </w:txbxContent>
            </v:textbox>
          </v:shape>
        </w:pict>
      </w:r>
    </w:p>
    <w:p w:rsidR="00301E42" w:rsidRDefault="00301E42"/>
    <w:p w:rsidR="00301E42" w:rsidRDefault="00301E42"/>
    <w:p w:rsidR="0083653E" w:rsidRDefault="00301E42">
      <w:r>
        <w:rPr>
          <w:noProof/>
          <w:lang w:eastAsia="en-GB"/>
        </w:rPr>
        <w:lastRenderedPageBreak/>
        <w:pict>
          <v:shape id="_x0000_s1031" type="#_x0000_t202" style="position:absolute;margin-left:62.2pt;margin-top:289.1pt;width:313.7pt;height:26.15pt;z-index:251665408" strokecolor="white [3212]">
            <v:textbox>
              <w:txbxContent>
                <w:p w:rsidR="00301E42" w:rsidRPr="00301E42" w:rsidRDefault="00301E42" w:rsidP="00301E42">
                  <w:pPr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</w:pPr>
                  <w:r>
                    <w:rPr>
                      <w:rFonts w:ascii="Arial Rounded MT Bold" w:hAnsi="Arial Rounded MT Bold"/>
                      <w:b/>
                      <w:sz w:val="24"/>
                      <w:szCs w:val="24"/>
                    </w:rPr>
                    <w:t>Panoramic view of the Bathroom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-89807</wp:posOffset>
            </wp:positionH>
            <wp:positionV relativeFrom="paragraph">
              <wp:posOffset>0</wp:posOffset>
            </wp:positionV>
            <wp:extent cx="5728607" cy="3222171"/>
            <wp:effectExtent l="95250" t="95250" r="100693" b="92529"/>
            <wp:wrapNone/>
            <wp:docPr id="9" name="Picture 0" descr="bat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hroo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607" cy="3222171"/>
                    </a:xfrm>
                    <a:prstGeom prst="rect">
                      <a:avLst/>
                    </a:prstGeom>
                    <a:ln w="101600" cmpd="dbl">
                      <a:solidFill>
                        <a:schemeClr val="tx2">
                          <a:lumMod val="75000"/>
                        </a:schemeClr>
                      </a:solidFill>
                      <a:bevel/>
                    </a:ln>
                  </pic:spPr>
                </pic:pic>
              </a:graphicData>
            </a:graphic>
          </wp:anchor>
        </w:drawing>
      </w:r>
    </w:p>
    <w:sectPr w:rsidR="0083653E" w:rsidSect="008365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20"/>
  <w:characterSpacingControl w:val="doNotCompress"/>
  <w:compat/>
  <w:rsids>
    <w:rsidRoot w:val="00301E42"/>
    <w:rsid w:val="00301E42"/>
    <w:rsid w:val="00836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5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</Words>
  <Characters>40</Characters>
  <Application>Microsoft Office Word</Application>
  <DocSecurity>0</DocSecurity>
  <Lines>1</Lines>
  <Paragraphs>1</Paragraphs>
  <ScaleCrop>false</ScaleCrop>
  <Company>Carnival UK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IAHK8</dc:creator>
  <cp:lastModifiedBy>IAHK8</cp:lastModifiedBy>
  <cp:revision>1</cp:revision>
  <dcterms:created xsi:type="dcterms:W3CDTF">2021-11-12T20:23:00Z</dcterms:created>
  <dcterms:modified xsi:type="dcterms:W3CDTF">2021-11-12T20:32:00Z</dcterms:modified>
</cp:coreProperties>
</file>